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rok byl vyhlášen Rokem dobrovolnictví</w:t>
      </w:r>
    </w:p>
    <w:p>
      <w:pPr/>
    </w:p>
    <w:p>
      <w:pPr/>
      <w:r>
        <w:rPr/>
        <w:t xml:space="preserve">TV Polar: Už jsem říkala, že 3. listopadu proběhne další akce, kterou pořádá Adra, jedná se o průvod, povězte nám něco o něm.</w:t>
      </w:r>
    </w:p>
    <w:p>
      <w:pPr/>
      <w:r>
        <w:rPr/>
        <w:t xml:space="preserve">DH: </w:t>
      </w:r>
      <w:r>
        <w:rPr>
          <w:i w:val="1"/>
          <w:iCs w:val="1"/>
        </w:rPr>
        <w:t xml:space="preserve">"Ten průvod jsem, jako patronka Evropského roku dobrovolnictví, vyhlásila s tím, že ta výzva vyšla do několika měst a 12 z nich odpovědělo na výzvu kladně a v těchto městech 3. 11. proběhnou průvody. Konkrétně v Ostravě průvod začne na Masarykově náměstí v 15 hodin, půjdeme uličkami kolem centra a zase skončíme na náměstí, kde pro kolemjdoucí bude připraveno divadlo a další aktivity."</w:t>
      </w:r>
    </w:p>
    <w:p>
      <w:pPr/>
      <w:r>
        <w:rPr/>
        <w:t xml:space="preserve">TV Polar: Když jsme se chystaly na besedu, prozradila jste, že si přejete pěkné počasí zejména kvůli kouli z polystyrenu, na kterou se budou lepit dobré skutky, co je to?</w:t>
      </w:r>
    </w:p>
    <w:p>
      <w:pPr/>
      <w:r>
        <w:rPr/>
        <w:t xml:space="preserve">DH: "</w:t>
      </w:r>
      <w:r>
        <w:rPr>
          <w:i w:val="1"/>
          <w:iCs w:val="1"/>
        </w:rPr>
        <w:t xml:space="preserve">S ostatními ostravskými organizacemi, které mají také dobrovolnickou činnost jsme si vymysleli, že vy tvoříme zeměkouli, na které budou všechny špatné lidské vlastnosti jako nenávist, zloba atp., a jelikož heslem letošního roku je „Dobrovolníci mění svět", tak chceme vyzvat veřejnost a všechny, kteří se zapojí, aby na lístečky napsali dobré skutky, které se jim staly nebo které udělali a přelepí jimi ty špatné lidské vlastnosti."</w:t>
      </w:r>
    </w:p>
    <w:p>
      <w:pPr/>
      <w:r>
        <w:rPr/>
        <w:t xml:space="preserve">TV Polar: Bavíme se stále o dobrovolnících, co je cílem této akce, získat je nebo na ně upozornit...?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"Myslím si, že je hlavním cílem upozornit na dobrovolníky, na lidi, kteří obětují svůj volný čas a věnují ho potřebným."</w:t>
      </w:r>
    </w:p>
    <w:p>
      <w:pPr/>
      <w:r>
        <w:rPr/>
        <w:t xml:space="preserve">TV Polar: Adra stále hledá dobrovolníky do různých zařízení. J"aké jsou odezvy ze stran lidí, mají zájem s vámi spolupracovat jako dobrovolníci?</w:t>
      </w:r>
    </w:p>
    <w:p>
      <w:pPr/>
      <w:r>
        <w:rPr/>
        <w:t xml:space="preserve">DH: "</w:t>
      </w:r>
      <w:r>
        <w:rPr>
          <w:i w:val="1"/>
          <w:iCs w:val="1"/>
        </w:rPr>
        <w:t xml:space="preserve">Máme docela dost dobrovolníků, ale záleží na tom, o která zařízení a programy jde. K dětem je dobrovolníků více, méně se hlásí ke starým nebo ke zdravotně postiženým lidem.  V letošním roce máme 350 dobrovolníků."</w:t>
      </w:r>
    </w:p>
    <w:p>
      <w:pPr/>
      <w:r>
        <w:rPr/>
        <w:t xml:space="preserve">TV Polar: Vraťme se k našemu průvodu, kdo se jej může zúčastnit?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"Určitě budeme rádi, když se na nás lidé přijdou podívat, setkají se s dobrovolníky, s hasiči, se členy červeného kříže, přijďte nás podpořit, chceme, ať je nás hodně a ať na sebe upozorníme."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765/letosni-rok-byl-vyhlasen-rokem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2026-07-25T07:19:34+02:00</dcterms:created>
  <dcterms:modified xsi:type="dcterms:W3CDTF">2026-07-25T07:19:34+02:00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